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36C9A" w14:textId="77777777" w:rsidR="00BE48E7" w:rsidRDefault="00000000">
      <w:pPr>
        <w:jc w:val="center"/>
        <w:rPr>
          <w:rFonts w:ascii="FangSong" w:eastAsia="FangSong" w:hAnsi="FangSong" w:cs="FangSong"/>
          <w:b/>
          <w:sz w:val="30"/>
          <w:szCs w:val="30"/>
        </w:rPr>
      </w:pPr>
      <w:r>
        <w:rPr>
          <w:rFonts w:ascii="FangSong" w:eastAsia="FangSong" w:hAnsi="FangSong" w:cs="FangSong" w:hint="eastAsia"/>
          <w:b/>
          <w:sz w:val="30"/>
          <w:szCs w:val="30"/>
        </w:rPr>
        <w:t>浙江中医药大学附属二院</w:t>
      </w:r>
      <w:r w:rsidR="00BE48E7">
        <w:rPr>
          <w:rFonts w:ascii="FangSong" w:eastAsia="FangSong" w:hAnsi="FangSong" w:cs="FangSong" w:hint="eastAsia"/>
          <w:b/>
          <w:sz w:val="30"/>
          <w:szCs w:val="30"/>
        </w:rPr>
        <w:t>科创中心</w:t>
      </w:r>
    </w:p>
    <w:p w14:paraId="02188A9E" w14:textId="77777777" w:rsidR="0087744A" w:rsidRDefault="00000000">
      <w:pPr>
        <w:jc w:val="center"/>
        <w:rPr>
          <w:b/>
          <w:sz w:val="30"/>
          <w:szCs w:val="30"/>
        </w:rPr>
      </w:pPr>
      <w:r>
        <w:rPr>
          <w:rFonts w:ascii="FangSong" w:eastAsia="FangSong" w:hAnsi="FangSong" w:cs="FangSong" w:hint="eastAsia"/>
          <w:b/>
          <w:sz w:val="30"/>
          <w:szCs w:val="30"/>
        </w:rPr>
        <w:t>科研学术诚信承诺书</w:t>
      </w:r>
    </w:p>
    <w:p w14:paraId="028A85A7" w14:textId="0123CBDD" w:rsidR="0087744A" w:rsidRPr="00C17A80" w:rsidRDefault="00000000" w:rsidP="00C17A80">
      <w:pPr>
        <w:spacing w:after="0" w:line="276" w:lineRule="auto"/>
        <w:ind w:firstLineChars="200" w:firstLine="520"/>
        <w:rPr>
          <w:rFonts w:ascii="FangSong" w:eastAsia="FangSong" w:hAnsi="FangSong" w:cs="FangSong"/>
          <w:b/>
          <w:bCs/>
          <w:sz w:val="26"/>
          <w:szCs w:val="26"/>
        </w:rPr>
      </w:pPr>
      <w:r w:rsidRPr="00C17A80">
        <w:rPr>
          <w:rFonts w:ascii="FangSong" w:eastAsia="FangSong" w:hAnsi="FangSong" w:cs="FangSong" w:hint="eastAsia"/>
          <w:sz w:val="26"/>
          <w:szCs w:val="26"/>
        </w:rPr>
        <w:t>根据国家有关法律法规要求，为规范学术行为，严明学术纪律，维护学术尊严，现拟定《科研学术诚信承诺书》，适用于每位在浙江中医药大学附属二院</w:t>
      </w:r>
      <w:r w:rsidR="00BE48E7" w:rsidRPr="00BE48E7">
        <w:rPr>
          <w:rFonts w:ascii="FangSong" w:eastAsia="FangSong" w:hAnsi="FangSong" w:cs="FangSong" w:hint="eastAsia"/>
          <w:sz w:val="26"/>
          <w:szCs w:val="26"/>
        </w:rPr>
        <w:t>科创中心</w:t>
      </w:r>
      <w:r w:rsidR="00BE48E7">
        <w:rPr>
          <w:rFonts w:ascii="FangSong" w:eastAsia="FangSong" w:hAnsi="FangSong" w:cs="FangSong" w:hint="eastAsia"/>
          <w:sz w:val="26"/>
          <w:szCs w:val="26"/>
        </w:rPr>
        <w:t>申花</w:t>
      </w:r>
      <w:r w:rsidRPr="00C17A80">
        <w:rPr>
          <w:rFonts w:ascii="FangSong" w:eastAsia="FangSong" w:hAnsi="FangSong" w:cs="FangSong" w:hint="eastAsia"/>
          <w:sz w:val="26"/>
          <w:szCs w:val="26"/>
        </w:rPr>
        <w:t>实验室开展实验的科研人员。</w:t>
      </w:r>
    </w:p>
    <w:p w14:paraId="1735F844" w14:textId="77777777" w:rsidR="0087744A" w:rsidRPr="00C17A80" w:rsidRDefault="00000000" w:rsidP="00C17A80">
      <w:pPr>
        <w:widowControl/>
        <w:shd w:val="clear" w:color="auto" w:fill="FFFFFF"/>
        <w:spacing w:after="0" w:line="276" w:lineRule="auto"/>
        <w:rPr>
          <w:rFonts w:ascii="FangSong" w:eastAsia="FangSong" w:hAnsi="FangSong" w:cs="FangSong"/>
          <w:sz w:val="26"/>
          <w:szCs w:val="26"/>
        </w:rPr>
      </w:pPr>
      <w:r w:rsidRPr="00C17A80">
        <w:rPr>
          <w:rFonts w:ascii="FangSong" w:eastAsia="FangSong" w:hAnsi="FangSong" w:cs="FangSong" w:hint="eastAsia"/>
          <w:sz w:val="26"/>
          <w:szCs w:val="26"/>
        </w:rPr>
        <w:t>进入我院实验室的科研人员需要了解，具有以下行为之一者，原则上应认定为学术不端：</w:t>
      </w:r>
    </w:p>
    <w:p w14:paraId="0C8213B5" w14:textId="77777777" w:rsidR="0087744A" w:rsidRPr="00C17A80" w:rsidRDefault="00000000" w:rsidP="00C17A80">
      <w:pPr>
        <w:widowControl/>
        <w:shd w:val="clear" w:color="auto" w:fill="FFFFFF"/>
        <w:spacing w:after="0" w:line="276" w:lineRule="auto"/>
        <w:ind w:firstLine="504"/>
        <w:rPr>
          <w:rFonts w:ascii="FangSong" w:eastAsia="FangSong" w:hAnsi="FangSong" w:cs="FangSong"/>
          <w:sz w:val="26"/>
          <w:szCs w:val="26"/>
        </w:rPr>
      </w:pPr>
      <w:r w:rsidRPr="00C17A80">
        <w:rPr>
          <w:rFonts w:ascii="FangSong" w:eastAsia="FangSong" w:hAnsi="FangSong" w:cs="FangSong" w:hint="eastAsia"/>
          <w:sz w:val="26"/>
          <w:szCs w:val="26"/>
        </w:rPr>
        <w:t>（一）侵占、抄袭、剽窃他人论文、报告、程序和研究数据等成果；允许或协助他人侵占、抄袭、剽窃自己或他人论文、报告、程序和研究数据等成果；请他人代写或代他人撰写论文、报告、程序等；购买论文、报告、程序、研究数据等作为自己的成果。</w:t>
      </w:r>
    </w:p>
    <w:p w14:paraId="753AABC9" w14:textId="77777777" w:rsidR="0087744A" w:rsidRPr="00C17A80" w:rsidRDefault="00000000" w:rsidP="00C17A80">
      <w:pPr>
        <w:widowControl/>
        <w:shd w:val="clear" w:color="auto" w:fill="FFFFFF"/>
        <w:spacing w:after="0" w:line="276" w:lineRule="auto"/>
        <w:ind w:firstLine="504"/>
        <w:rPr>
          <w:rFonts w:ascii="FangSong" w:eastAsia="FangSong" w:hAnsi="FangSong" w:cs="FangSong"/>
          <w:sz w:val="26"/>
          <w:szCs w:val="26"/>
        </w:rPr>
      </w:pPr>
      <w:r w:rsidRPr="00C17A80">
        <w:rPr>
          <w:rFonts w:ascii="FangSong" w:eastAsia="FangSong" w:hAnsi="FangSong" w:cs="FangSong" w:hint="eastAsia"/>
          <w:sz w:val="26"/>
          <w:szCs w:val="26"/>
        </w:rPr>
        <w:t>（二）篡改、伪造自己或他人的原始研究数据（包括试验数据、调查数据和软件计算结果等）和研究成果等；隐瞒不利数据用于伪造创新成果和新发现；在接受必要的调查时无法提供原始试验记录；未经严格论证主观臆造学术结论等。</w:t>
      </w:r>
    </w:p>
    <w:p w14:paraId="66DD2C08" w14:textId="77777777" w:rsidR="0087744A" w:rsidRPr="00C17A80" w:rsidRDefault="00000000" w:rsidP="00C17A80">
      <w:pPr>
        <w:widowControl/>
        <w:shd w:val="clear" w:color="auto" w:fill="FFFFFF"/>
        <w:spacing w:after="0" w:line="276" w:lineRule="auto"/>
        <w:ind w:firstLine="504"/>
        <w:rPr>
          <w:rFonts w:ascii="FangSong" w:eastAsia="FangSong" w:hAnsi="FangSong" w:cs="FangSong"/>
          <w:sz w:val="26"/>
          <w:szCs w:val="26"/>
        </w:rPr>
      </w:pPr>
      <w:r w:rsidRPr="00C17A80">
        <w:rPr>
          <w:rFonts w:ascii="FangSong" w:eastAsia="FangSong" w:hAnsi="FangSong" w:cs="FangSong" w:hint="eastAsia"/>
          <w:sz w:val="26"/>
          <w:szCs w:val="26"/>
        </w:rPr>
        <w:t>（三）直接引用他人成果、观点、方案、资料、数据等而未标明出处或论文雷同率（包括与直接翻译的成果比对）偏高。</w:t>
      </w:r>
    </w:p>
    <w:p w14:paraId="4DEF19D4" w14:textId="77777777" w:rsidR="0087744A" w:rsidRPr="00C17A80" w:rsidRDefault="00000000" w:rsidP="00C17A80">
      <w:pPr>
        <w:widowControl/>
        <w:shd w:val="clear" w:color="auto" w:fill="FFFFFF"/>
        <w:spacing w:after="0" w:line="276" w:lineRule="auto"/>
        <w:ind w:firstLine="504"/>
        <w:rPr>
          <w:rFonts w:ascii="FangSong" w:eastAsia="FangSong" w:hAnsi="FangSong" w:cs="FangSong"/>
          <w:sz w:val="26"/>
          <w:szCs w:val="26"/>
        </w:rPr>
      </w:pPr>
      <w:r w:rsidRPr="00C17A80">
        <w:rPr>
          <w:rFonts w:ascii="FangSong" w:eastAsia="FangSong" w:hAnsi="FangSong" w:cs="FangSong" w:hint="eastAsia"/>
          <w:sz w:val="26"/>
          <w:szCs w:val="26"/>
        </w:rPr>
        <w:t>（四）在未做贡献的科研成果中署名，署名位置高于实际贡献，共同完成的科研成果只署名部分成员，未经本人同意擅自属其名，或未经项目负责人同意标注资助基金项目等。</w:t>
      </w:r>
    </w:p>
    <w:p w14:paraId="68BEBB92" w14:textId="77777777" w:rsidR="0087744A" w:rsidRPr="00C17A80" w:rsidRDefault="00000000" w:rsidP="00C17A80">
      <w:pPr>
        <w:widowControl/>
        <w:shd w:val="clear" w:color="auto" w:fill="FFFFFF"/>
        <w:spacing w:after="0" w:line="276" w:lineRule="auto"/>
        <w:ind w:firstLine="504"/>
        <w:rPr>
          <w:rFonts w:ascii="FangSong" w:eastAsia="FangSong" w:hAnsi="FangSong" w:cs="FangSong"/>
          <w:sz w:val="26"/>
          <w:szCs w:val="26"/>
        </w:rPr>
      </w:pPr>
      <w:r w:rsidRPr="00C17A80">
        <w:rPr>
          <w:rFonts w:ascii="FangSong" w:eastAsia="FangSong" w:hAnsi="FangSong" w:cs="FangSong" w:hint="eastAsia"/>
          <w:sz w:val="26"/>
          <w:szCs w:val="26"/>
        </w:rPr>
        <w:t>（五）重复发表或变相重复发表自己的研究成果，包括一稿多投、用中文发表后又译成外文发表、一项成果以多篇论文分散发表而文章相互重</w:t>
      </w:r>
      <w:r w:rsidRPr="00C17A80">
        <w:rPr>
          <w:rFonts w:ascii="FangSong" w:eastAsia="FangSong" w:hAnsi="FangSong" w:cs="FangSong" w:hint="eastAsia"/>
          <w:sz w:val="26"/>
          <w:szCs w:val="26"/>
        </w:rPr>
        <w:lastRenderedPageBreak/>
        <w:t>叠，以论文形式发表后又不加改动以书的章节形式发表等。自己照抄或部分袭用自己已发表文章中的表述，而未列入参考文献。</w:t>
      </w:r>
    </w:p>
    <w:p w14:paraId="782EBCE8" w14:textId="77777777" w:rsidR="0087744A" w:rsidRPr="00C17A80" w:rsidRDefault="00000000" w:rsidP="00C17A80">
      <w:pPr>
        <w:widowControl/>
        <w:shd w:val="clear" w:color="auto" w:fill="FFFFFF"/>
        <w:spacing w:after="0" w:line="276" w:lineRule="auto"/>
        <w:ind w:firstLine="504"/>
        <w:rPr>
          <w:rFonts w:ascii="FangSong" w:eastAsia="FangSong" w:hAnsi="FangSong" w:cs="FangSong"/>
          <w:sz w:val="26"/>
          <w:szCs w:val="26"/>
        </w:rPr>
      </w:pPr>
      <w:r w:rsidRPr="00C17A80">
        <w:rPr>
          <w:rFonts w:ascii="FangSong" w:eastAsia="FangSong" w:hAnsi="FangSong" w:cs="FangSong" w:hint="eastAsia"/>
          <w:sz w:val="26"/>
          <w:szCs w:val="26"/>
        </w:rPr>
        <w:t>（六）未经导师或项目负责人许可，将集体研究成果私自发表或故意透露或故意藏匿、隐瞒重要科研成果或科学发现</w:t>
      </w:r>
    </w:p>
    <w:p w14:paraId="34120D90" w14:textId="77777777" w:rsidR="0087744A" w:rsidRPr="00C17A80" w:rsidRDefault="00000000" w:rsidP="00C17A80">
      <w:pPr>
        <w:widowControl/>
        <w:shd w:val="clear" w:color="auto" w:fill="FFFFFF"/>
        <w:spacing w:after="0" w:line="276" w:lineRule="auto"/>
        <w:ind w:firstLine="504"/>
        <w:rPr>
          <w:rFonts w:ascii="FangSong" w:eastAsia="FangSong" w:hAnsi="FangSong" w:cs="FangSong"/>
          <w:sz w:val="26"/>
          <w:szCs w:val="26"/>
        </w:rPr>
      </w:pPr>
      <w:r w:rsidRPr="00C17A80">
        <w:rPr>
          <w:rFonts w:ascii="FangSong" w:eastAsia="FangSong" w:hAnsi="FangSong" w:cs="FangSong" w:hint="eastAsia"/>
          <w:sz w:val="26"/>
          <w:szCs w:val="26"/>
        </w:rPr>
        <w:t>（七）违反有关保密规定，将保密事项对外泄露。如未经允许，盗用、贩卖、擅自传播或转让自己或他人的发明、科技成果和有关技术资料。</w:t>
      </w:r>
    </w:p>
    <w:p w14:paraId="339F1BC3" w14:textId="77777777" w:rsidR="0087744A" w:rsidRPr="00C17A80" w:rsidRDefault="00000000" w:rsidP="00C17A80">
      <w:pPr>
        <w:widowControl/>
        <w:shd w:val="clear" w:color="auto" w:fill="FFFFFF"/>
        <w:spacing w:after="0" w:line="276" w:lineRule="auto"/>
        <w:ind w:firstLine="504"/>
        <w:rPr>
          <w:rFonts w:ascii="FangSong" w:eastAsia="FangSong" w:hAnsi="FangSong" w:cs="FangSong"/>
          <w:sz w:val="26"/>
          <w:szCs w:val="26"/>
        </w:rPr>
      </w:pPr>
      <w:r w:rsidRPr="00C17A80">
        <w:rPr>
          <w:rFonts w:ascii="FangSong" w:eastAsia="FangSong" w:hAnsi="FangSong" w:cs="FangSong" w:hint="eastAsia"/>
          <w:sz w:val="26"/>
          <w:szCs w:val="26"/>
        </w:rPr>
        <w:t>（八）故意夸大研究成果的科技含量、经济价值和社会影响。</w:t>
      </w:r>
    </w:p>
    <w:p w14:paraId="79F8E87E" w14:textId="77777777" w:rsidR="0087744A" w:rsidRPr="00C17A80" w:rsidRDefault="00000000" w:rsidP="00C17A80">
      <w:pPr>
        <w:widowControl/>
        <w:shd w:val="clear" w:color="auto" w:fill="FFFFFF"/>
        <w:spacing w:after="0" w:line="276" w:lineRule="auto"/>
        <w:ind w:firstLine="504"/>
        <w:rPr>
          <w:rFonts w:ascii="FangSong" w:eastAsia="FangSong" w:hAnsi="FangSong" w:cs="FangSong"/>
          <w:sz w:val="26"/>
          <w:szCs w:val="26"/>
        </w:rPr>
      </w:pPr>
      <w:r w:rsidRPr="00C17A80">
        <w:rPr>
          <w:rFonts w:ascii="FangSong" w:eastAsia="FangSong" w:hAnsi="FangSong" w:cs="FangSong" w:hint="eastAsia"/>
          <w:sz w:val="26"/>
          <w:szCs w:val="26"/>
        </w:rPr>
        <w:t>（九）提供虚假的学术经历、学术成果；采取伪造或涂改等手段制作推荐信、鉴定意见、评阅意见、成绩单、证书等有关个人学术情况的证明材料；采用不正当手段干预并影响学业成绩与各种奖励的评定，干预论文评阅、答辩或学位授予等。</w:t>
      </w:r>
    </w:p>
    <w:p w14:paraId="5CFC361D" w14:textId="77777777" w:rsidR="0087744A" w:rsidRPr="00C17A80" w:rsidRDefault="00000000" w:rsidP="00C17A80">
      <w:pPr>
        <w:widowControl/>
        <w:shd w:val="clear" w:color="auto" w:fill="FFFFFF"/>
        <w:spacing w:after="0" w:line="276" w:lineRule="auto"/>
        <w:ind w:firstLine="504"/>
        <w:rPr>
          <w:rFonts w:ascii="FangSong" w:eastAsia="FangSong" w:hAnsi="FangSong" w:cs="FangSong"/>
          <w:sz w:val="26"/>
          <w:szCs w:val="26"/>
        </w:rPr>
      </w:pPr>
      <w:r w:rsidRPr="00C17A80">
        <w:rPr>
          <w:rFonts w:ascii="FangSong" w:eastAsia="FangSong" w:hAnsi="FangSong" w:cs="FangSong" w:hint="eastAsia"/>
          <w:sz w:val="26"/>
          <w:szCs w:val="26"/>
        </w:rPr>
        <w:t>（十）其他违背学术界公认的学术道德规范的行为。</w:t>
      </w:r>
    </w:p>
    <w:p w14:paraId="52B4D89E" w14:textId="77777777" w:rsidR="0087744A" w:rsidRPr="00C17A80" w:rsidRDefault="0087744A" w:rsidP="00C17A80">
      <w:pPr>
        <w:widowControl/>
        <w:shd w:val="clear" w:color="auto" w:fill="FFFFFF"/>
        <w:spacing w:after="0" w:line="276" w:lineRule="auto"/>
        <w:ind w:firstLine="504"/>
        <w:rPr>
          <w:rFonts w:ascii="FangSong" w:eastAsia="FangSong" w:hAnsi="FangSong" w:cs="FangSong"/>
          <w:sz w:val="26"/>
          <w:szCs w:val="26"/>
        </w:rPr>
      </w:pPr>
    </w:p>
    <w:p w14:paraId="7EE6F651" w14:textId="662E8BB2" w:rsidR="0087744A" w:rsidRPr="00C17A80" w:rsidRDefault="00000000" w:rsidP="00C17A80">
      <w:pPr>
        <w:widowControl/>
        <w:shd w:val="clear" w:color="auto" w:fill="FFFFFF"/>
        <w:spacing w:after="0" w:line="276" w:lineRule="auto"/>
        <w:ind w:firstLine="504"/>
        <w:rPr>
          <w:rFonts w:ascii="FangSong" w:eastAsia="FangSong" w:hAnsi="FangSong" w:cs="FangSong"/>
          <w:sz w:val="26"/>
          <w:szCs w:val="26"/>
        </w:rPr>
      </w:pPr>
      <w:r w:rsidRPr="00C17A80">
        <w:rPr>
          <w:rFonts w:ascii="FangSong" w:eastAsia="FangSong" w:hAnsi="FangSong" w:cs="FangSong" w:hint="eastAsia"/>
          <w:sz w:val="26"/>
          <w:szCs w:val="26"/>
        </w:rPr>
        <w:t>本人郑重承诺，已认真阅读上述内容，在浙江中医药大学附属二院</w:t>
      </w:r>
      <w:r w:rsidR="007254E6" w:rsidRPr="00EF42B0">
        <w:rPr>
          <w:rFonts w:ascii="FangSong" w:eastAsia="FangSong" w:hAnsi="FangSong" w:cs="FangSong"/>
          <w:sz w:val="26"/>
          <w:szCs w:val="26"/>
        </w:rPr>
        <w:t>科创中心</w:t>
      </w:r>
      <w:r w:rsidRPr="00C17A80">
        <w:rPr>
          <w:rFonts w:ascii="FangSong" w:eastAsia="FangSong" w:hAnsi="FangSong" w:cs="FangSong" w:hint="eastAsia"/>
          <w:sz w:val="26"/>
          <w:szCs w:val="26"/>
        </w:rPr>
        <w:t>开展实验期间，自觉遵守有关法律法规，恪守学术道德，维护学术诚信，杜绝学术不端行为。如有违背，由本人承担全部责任。</w:t>
      </w:r>
    </w:p>
    <w:p w14:paraId="7D848838" w14:textId="77777777" w:rsidR="0087744A" w:rsidRPr="00C17A80" w:rsidRDefault="0087744A" w:rsidP="00C17A80">
      <w:pPr>
        <w:spacing w:line="276" w:lineRule="auto"/>
        <w:rPr>
          <w:sz w:val="26"/>
          <w:szCs w:val="26"/>
        </w:rPr>
      </w:pPr>
    </w:p>
    <w:p w14:paraId="606AC3DA" w14:textId="34140704" w:rsidR="0087744A" w:rsidRDefault="00000000">
      <w:pPr>
        <w:ind w:firstLineChars="1500" w:firstLine="42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 w:hint="eastAsia"/>
          <w:sz w:val="28"/>
          <w:szCs w:val="28"/>
        </w:rPr>
        <w:t>签名_</w:t>
      </w:r>
      <w:r>
        <w:rPr>
          <w:rFonts w:ascii="FangSong" w:eastAsia="FangSong" w:hAnsi="FangSong" w:cs="FangSong"/>
          <w:sz w:val="28"/>
          <w:szCs w:val="28"/>
        </w:rPr>
        <w:t>_______</w:t>
      </w:r>
      <w:r w:rsidR="00C17A80">
        <w:rPr>
          <w:rFonts w:ascii="FangSong" w:eastAsia="FangSong" w:hAnsi="FangSong" w:cs="FangSong"/>
          <w:sz w:val="28"/>
          <w:szCs w:val="28"/>
        </w:rPr>
        <w:t>______</w:t>
      </w:r>
      <w:r w:rsidR="00BE48E7">
        <w:rPr>
          <w:rFonts w:ascii="FangSong" w:eastAsia="FangSong" w:hAnsi="FangSong" w:cs="FangSong"/>
          <w:sz w:val="28"/>
          <w:szCs w:val="28"/>
        </w:rPr>
        <w:t>____</w:t>
      </w:r>
      <w:r>
        <w:rPr>
          <w:rFonts w:ascii="FangSong" w:eastAsia="FangSong" w:hAnsi="FangSong" w:cs="FangSong"/>
          <w:sz w:val="28"/>
          <w:szCs w:val="28"/>
        </w:rPr>
        <w:t>____</w:t>
      </w:r>
    </w:p>
    <w:p w14:paraId="7AE8779B" w14:textId="77777777" w:rsidR="0087744A" w:rsidRDefault="00000000">
      <w:pPr>
        <w:ind w:firstLineChars="1500" w:firstLine="42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_______</w:t>
      </w:r>
      <w:r>
        <w:rPr>
          <w:rFonts w:ascii="FangSong" w:eastAsia="FangSong" w:hAnsi="FangSong" w:cs="FangSong" w:hint="eastAsia"/>
          <w:sz w:val="28"/>
          <w:szCs w:val="28"/>
        </w:rPr>
        <w:t>年</w:t>
      </w:r>
      <w:r>
        <w:rPr>
          <w:rFonts w:ascii="FangSong" w:eastAsia="FangSong" w:hAnsi="FangSong" w:cs="FangSong"/>
          <w:sz w:val="28"/>
          <w:szCs w:val="28"/>
        </w:rPr>
        <w:t>_______</w:t>
      </w:r>
      <w:r>
        <w:rPr>
          <w:rFonts w:ascii="FangSong" w:eastAsia="FangSong" w:hAnsi="FangSong" w:cs="FangSong" w:hint="eastAsia"/>
          <w:sz w:val="28"/>
          <w:szCs w:val="28"/>
        </w:rPr>
        <w:t>月</w:t>
      </w:r>
      <w:r>
        <w:rPr>
          <w:rFonts w:ascii="FangSong" w:eastAsia="FangSong" w:hAnsi="FangSong" w:cs="FangSong"/>
          <w:sz w:val="28"/>
          <w:szCs w:val="28"/>
        </w:rPr>
        <w:t>_______</w:t>
      </w:r>
      <w:r>
        <w:rPr>
          <w:rFonts w:ascii="FangSong" w:eastAsia="FangSong" w:hAnsi="FangSong" w:cs="FangSong" w:hint="eastAsia"/>
          <w:sz w:val="28"/>
          <w:szCs w:val="28"/>
        </w:rPr>
        <w:t>日</w:t>
      </w:r>
    </w:p>
    <w:sectPr w:rsidR="00877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B76"/>
    <w:rsid w:val="000D4CAB"/>
    <w:rsid w:val="00181A35"/>
    <w:rsid w:val="0029594B"/>
    <w:rsid w:val="002C188D"/>
    <w:rsid w:val="002D4125"/>
    <w:rsid w:val="00401B76"/>
    <w:rsid w:val="005423E9"/>
    <w:rsid w:val="006B0BAD"/>
    <w:rsid w:val="007254E6"/>
    <w:rsid w:val="00736778"/>
    <w:rsid w:val="007534A0"/>
    <w:rsid w:val="00853253"/>
    <w:rsid w:val="0087744A"/>
    <w:rsid w:val="00952981"/>
    <w:rsid w:val="00953D48"/>
    <w:rsid w:val="009A3B24"/>
    <w:rsid w:val="009B41CC"/>
    <w:rsid w:val="009E3F0D"/>
    <w:rsid w:val="009F1E78"/>
    <w:rsid w:val="00A30B55"/>
    <w:rsid w:val="00A35A1E"/>
    <w:rsid w:val="00B60EC5"/>
    <w:rsid w:val="00B73F97"/>
    <w:rsid w:val="00BA27FC"/>
    <w:rsid w:val="00BE48E7"/>
    <w:rsid w:val="00C0043F"/>
    <w:rsid w:val="00C17A80"/>
    <w:rsid w:val="00C50516"/>
    <w:rsid w:val="00CB57CF"/>
    <w:rsid w:val="00E10C7B"/>
    <w:rsid w:val="00E42C07"/>
    <w:rsid w:val="00E81C74"/>
    <w:rsid w:val="00EF051E"/>
    <w:rsid w:val="00FA190D"/>
    <w:rsid w:val="00FA75AE"/>
    <w:rsid w:val="51E1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BC5A65"/>
  <w15:docId w15:val="{0093D46B-BFCC-2345-ADC4-A9C5AA3E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Jenny Shen</cp:lastModifiedBy>
  <cp:revision>3</cp:revision>
  <dcterms:created xsi:type="dcterms:W3CDTF">2025-10-17T06:05:00Z</dcterms:created>
  <dcterms:modified xsi:type="dcterms:W3CDTF">2025-10-19T09:19:00Z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